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86F" w:rsidRPr="00556C45" w:rsidRDefault="0010186F" w:rsidP="00C50A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6C45">
        <w:rPr>
          <w:rFonts w:ascii="Times New Roman" w:hAnsi="Times New Roman"/>
          <w:b/>
          <w:sz w:val="28"/>
          <w:szCs w:val="28"/>
        </w:rPr>
        <w:t xml:space="preserve">Уведомление и </w:t>
      </w:r>
      <w:proofErr w:type="spellStart"/>
      <w:r w:rsidR="00C50A0D" w:rsidRPr="00556C45">
        <w:rPr>
          <w:rFonts w:ascii="Times New Roman" w:hAnsi="Times New Roman"/>
          <w:b/>
          <w:sz w:val="28"/>
          <w:szCs w:val="28"/>
        </w:rPr>
        <w:t>Фотофиксация</w:t>
      </w:r>
      <w:proofErr w:type="spellEnd"/>
    </w:p>
    <w:p w:rsidR="0010186F" w:rsidRPr="00556C45" w:rsidRDefault="00C50A0D" w:rsidP="00C50A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6C45">
        <w:rPr>
          <w:rFonts w:ascii="Times New Roman" w:hAnsi="Times New Roman"/>
          <w:b/>
          <w:sz w:val="28"/>
          <w:szCs w:val="28"/>
        </w:rPr>
        <w:t>самовольно установленных и (или) незаконно эксплуатируемых временных сооружений на территории  Коминтерновского района городского округа город Воронеж</w:t>
      </w:r>
      <w:r w:rsidR="0010186F" w:rsidRPr="00556C45">
        <w:rPr>
          <w:rFonts w:ascii="Times New Roman" w:hAnsi="Times New Roman"/>
          <w:b/>
          <w:sz w:val="28"/>
          <w:szCs w:val="28"/>
        </w:rPr>
        <w:t xml:space="preserve">, </w:t>
      </w:r>
    </w:p>
    <w:p w:rsidR="00C50A0D" w:rsidRPr="00556C45" w:rsidRDefault="00C50A0D" w:rsidP="00C50A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6C45">
        <w:rPr>
          <w:rFonts w:ascii="Times New Roman" w:hAnsi="Times New Roman"/>
          <w:b/>
          <w:sz w:val="28"/>
          <w:szCs w:val="28"/>
        </w:rPr>
        <w:t xml:space="preserve">подлежащих принудительному демонтажу </w:t>
      </w:r>
      <w:r w:rsidR="001473A1">
        <w:rPr>
          <w:rFonts w:ascii="Times New Roman" w:hAnsi="Times New Roman"/>
          <w:b/>
          <w:sz w:val="28"/>
          <w:szCs w:val="28"/>
        </w:rPr>
        <w:t>02</w:t>
      </w:r>
      <w:r w:rsidR="0010186F" w:rsidRPr="00556C45">
        <w:rPr>
          <w:rFonts w:ascii="Times New Roman" w:hAnsi="Times New Roman"/>
          <w:b/>
          <w:sz w:val="28"/>
          <w:szCs w:val="28"/>
        </w:rPr>
        <w:t>.</w:t>
      </w:r>
      <w:r w:rsidR="001E65BB">
        <w:rPr>
          <w:rFonts w:ascii="Times New Roman" w:hAnsi="Times New Roman"/>
          <w:b/>
          <w:sz w:val="28"/>
          <w:szCs w:val="28"/>
        </w:rPr>
        <w:t>0</w:t>
      </w:r>
      <w:r w:rsidR="001473A1">
        <w:rPr>
          <w:rFonts w:ascii="Times New Roman" w:hAnsi="Times New Roman"/>
          <w:b/>
          <w:sz w:val="28"/>
          <w:szCs w:val="28"/>
        </w:rPr>
        <w:t>7</w:t>
      </w:r>
      <w:r w:rsidR="0010186F" w:rsidRPr="00556C45">
        <w:rPr>
          <w:rFonts w:ascii="Times New Roman" w:hAnsi="Times New Roman"/>
          <w:b/>
          <w:sz w:val="28"/>
          <w:szCs w:val="28"/>
        </w:rPr>
        <w:t>.202</w:t>
      </w:r>
      <w:r w:rsidR="001E65BB">
        <w:rPr>
          <w:rFonts w:ascii="Times New Roman" w:hAnsi="Times New Roman"/>
          <w:b/>
          <w:sz w:val="28"/>
          <w:szCs w:val="28"/>
        </w:rPr>
        <w:t>5</w:t>
      </w:r>
    </w:p>
    <w:p w:rsidR="002C037C" w:rsidRDefault="002C037C" w:rsidP="00C50A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7088"/>
        <w:gridCol w:w="2268"/>
        <w:gridCol w:w="1701"/>
      </w:tblGrid>
      <w:tr w:rsidR="00965A4D" w:rsidRPr="00965A4D" w:rsidTr="0029525E">
        <w:tc>
          <w:tcPr>
            <w:tcW w:w="567" w:type="dxa"/>
          </w:tcPr>
          <w:p w:rsidR="00965A4D" w:rsidRPr="00965A4D" w:rsidRDefault="00965A4D" w:rsidP="00D0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965A4D" w:rsidRPr="00965A4D" w:rsidRDefault="00965A4D" w:rsidP="00326BE1">
            <w:pPr>
              <w:ind w:right="-141" w:hanging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4D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559" w:type="dxa"/>
          </w:tcPr>
          <w:p w:rsidR="00965A4D" w:rsidRPr="00965A4D" w:rsidRDefault="00965A4D" w:rsidP="006010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4D">
              <w:rPr>
                <w:rFonts w:ascii="Times New Roman" w:hAnsi="Times New Roman" w:cs="Times New Roman"/>
                <w:sz w:val="24"/>
                <w:szCs w:val="24"/>
              </w:rPr>
              <w:t xml:space="preserve">Арес, </w:t>
            </w:r>
          </w:p>
          <w:p w:rsidR="00965A4D" w:rsidRPr="00965A4D" w:rsidRDefault="00965A4D" w:rsidP="006010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4D">
              <w:rPr>
                <w:rFonts w:ascii="Times New Roman" w:hAnsi="Times New Roman" w:cs="Times New Roman"/>
                <w:sz w:val="24"/>
                <w:szCs w:val="24"/>
              </w:rPr>
              <w:t>условный номер</w:t>
            </w:r>
          </w:p>
        </w:tc>
        <w:tc>
          <w:tcPr>
            <w:tcW w:w="7088" w:type="dxa"/>
          </w:tcPr>
          <w:p w:rsidR="00965A4D" w:rsidRPr="00965A4D" w:rsidRDefault="00965A4D" w:rsidP="00D0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4D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2268" w:type="dxa"/>
          </w:tcPr>
          <w:p w:rsidR="00965A4D" w:rsidRPr="00965A4D" w:rsidRDefault="00965A4D" w:rsidP="00B9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4D">
              <w:rPr>
                <w:rFonts w:ascii="Times New Roman" w:hAnsi="Times New Roman" w:cs="Times New Roman"/>
                <w:sz w:val="24"/>
                <w:szCs w:val="24"/>
              </w:rPr>
              <w:t>Владелец  постройки</w:t>
            </w:r>
          </w:p>
        </w:tc>
        <w:tc>
          <w:tcPr>
            <w:tcW w:w="1701" w:type="dxa"/>
          </w:tcPr>
          <w:p w:rsidR="00965A4D" w:rsidRPr="00965A4D" w:rsidRDefault="00965A4D" w:rsidP="009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4D">
              <w:rPr>
                <w:rFonts w:ascii="Times New Roman" w:hAnsi="Times New Roman" w:cs="Times New Roman"/>
                <w:sz w:val="24"/>
                <w:szCs w:val="24"/>
              </w:rPr>
              <w:t>Время демонтажа</w:t>
            </w:r>
          </w:p>
        </w:tc>
      </w:tr>
      <w:tr w:rsidR="005850E9" w:rsidRPr="00A22331" w:rsidTr="0029525E">
        <w:tc>
          <w:tcPr>
            <w:tcW w:w="567" w:type="dxa"/>
          </w:tcPr>
          <w:p w:rsidR="005850E9" w:rsidRPr="00A22331" w:rsidRDefault="005850E9" w:rsidP="00D0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850E9" w:rsidRPr="00A22331" w:rsidRDefault="001473A1" w:rsidP="0029525E">
            <w:pPr>
              <w:ind w:left="-108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Беседка</w:t>
            </w:r>
          </w:p>
        </w:tc>
        <w:tc>
          <w:tcPr>
            <w:tcW w:w="1559" w:type="dxa"/>
          </w:tcPr>
          <w:p w:rsidR="005850E9" w:rsidRDefault="005850E9" w:rsidP="001473A1">
            <w:pPr>
              <w:ind w:left="-108" w:right="-108"/>
            </w:pPr>
            <w:proofErr w:type="gramStart"/>
            <w:r w:rsidRPr="00ED3F6C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 w:rsidR="002952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ED3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5BB">
              <w:rPr>
                <w:rFonts w:ascii="Times New Roman" w:hAnsi="Times New Roman"/>
                <w:sz w:val="24"/>
                <w:szCs w:val="28"/>
              </w:rPr>
              <w:t xml:space="preserve">на </w:t>
            </w:r>
            <w:r w:rsidR="001E65BB">
              <w:rPr>
                <w:rFonts w:ascii="Times New Roman" w:hAnsi="Times New Roman"/>
                <w:sz w:val="24"/>
                <w:szCs w:val="24"/>
              </w:rPr>
              <w:t>земельном участке</w:t>
            </w:r>
            <w:r w:rsidR="001473A1">
              <w:rPr>
                <w:rFonts w:ascii="Times New Roman" w:hAnsi="Times New Roman"/>
                <w:sz w:val="24"/>
                <w:szCs w:val="28"/>
              </w:rPr>
              <w:t xml:space="preserve"> в </w:t>
            </w:r>
            <w:r w:rsidR="001473A1" w:rsidRPr="001473A1">
              <w:rPr>
                <w:rFonts w:ascii="Times New Roman" w:hAnsi="Times New Roman" w:cs="Times New Roman"/>
                <w:sz w:val="24"/>
                <w:szCs w:val="28"/>
              </w:rPr>
              <w:t>районе домов 3, 5, 9 по пер. Ракетному</w:t>
            </w:r>
          </w:p>
        </w:tc>
        <w:tc>
          <w:tcPr>
            <w:tcW w:w="7088" w:type="dxa"/>
          </w:tcPr>
          <w:p w:rsidR="005850E9" w:rsidRPr="00A22331" w:rsidRDefault="001473A1" w:rsidP="0048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87E2E0" wp14:editId="70178177">
                  <wp:extent cx="3859618" cy="5139785"/>
                  <wp:effectExtent l="0" t="0" r="7620" b="3810"/>
                  <wp:docPr id="1" name="Рисунок 1" descr="F:\рабочий стол от 27.04.2020\А.Ю\Демонтаж 2025\Ракетный 3, 5 9\WhatsApp Image 2025-06-05 at 12.05.4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рабочий стол от 27.04.2020\А.Ю\Демонтаж 2025\Ракетный 3, 5 9\WhatsApp Image 2025-06-05 at 12.05.4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9553" cy="5139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5850E9" w:rsidRPr="00A22331" w:rsidRDefault="005850E9" w:rsidP="00B9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</w:t>
            </w:r>
          </w:p>
          <w:p w:rsidR="005850E9" w:rsidRPr="00A22331" w:rsidRDefault="005850E9" w:rsidP="00B9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0E9" w:rsidRPr="00A22331" w:rsidRDefault="005850E9" w:rsidP="00B90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50E9" w:rsidRPr="00965A4D" w:rsidRDefault="005850E9" w:rsidP="0096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65A4D">
              <w:rPr>
                <w:rFonts w:ascii="Times New Roman" w:hAnsi="Times New Roman"/>
                <w:sz w:val="24"/>
                <w:szCs w:val="24"/>
              </w:rPr>
              <w:t>-00ч</w:t>
            </w:r>
          </w:p>
        </w:tc>
      </w:tr>
    </w:tbl>
    <w:p w:rsidR="00B90628" w:rsidRDefault="00B90628" w:rsidP="00556C45">
      <w:pPr>
        <w:tabs>
          <w:tab w:val="left" w:pos="709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56C45" w:rsidRDefault="0048645A" w:rsidP="00556C45">
      <w:pPr>
        <w:tabs>
          <w:tab w:val="left" w:pos="709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45A">
        <w:rPr>
          <w:rFonts w:ascii="Times New Roman" w:hAnsi="Times New Roman" w:cs="Times New Roman"/>
          <w:sz w:val="28"/>
          <w:szCs w:val="28"/>
        </w:rPr>
        <w:t>Конструктивные элементы демонтированного временного сооружения будут находиться на ответственном хранении на территории муниципального бюджетного учреждения городского округа город Воронеж «Комбинат благоустройства Коминтерновского района» по адресу: г. Воронеж, ул. 303 Стрелковой дивизии, 2б.</w:t>
      </w:r>
    </w:p>
    <w:p w:rsidR="005D2BF0" w:rsidRPr="00A22331" w:rsidRDefault="0048645A" w:rsidP="00670824">
      <w:pPr>
        <w:tabs>
          <w:tab w:val="left" w:pos="709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45A">
        <w:rPr>
          <w:rFonts w:ascii="Times New Roman" w:hAnsi="Times New Roman" w:cs="Times New Roman"/>
          <w:sz w:val="28"/>
          <w:szCs w:val="28"/>
        </w:rPr>
        <w:t xml:space="preserve">Выдача конструктивных элементов демонтированного сооружения будет произведена </w:t>
      </w:r>
      <w:r>
        <w:rPr>
          <w:rFonts w:ascii="Times New Roman" w:hAnsi="Times New Roman" w:cs="Times New Roman"/>
          <w:sz w:val="28"/>
          <w:szCs w:val="28"/>
        </w:rPr>
        <w:t>владельцу, предоставившему документ, подтверждающий владение демонтированным временным сооружением</w:t>
      </w:r>
      <w:r w:rsidR="00556C45">
        <w:rPr>
          <w:rFonts w:ascii="Times New Roman" w:hAnsi="Times New Roman" w:cs="Times New Roman"/>
          <w:sz w:val="28"/>
          <w:szCs w:val="28"/>
        </w:rPr>
        <w:t>,</w:t>
      </w:r>
      <w:r w:rsidRPr="0048645A">
        <w:rPr>
          <w:rFonts w:ascii="Times New Roman" w:hAnsi="Times New Roman" w:cs="Times New Roman"/>
          <w:sz w:val="28"/>
          <w:szCs w:val="28"/>
        </w:rPr>
        <w:t xml:space="preserve"> после полного возмещения всех затрат и издержек, понесенных в связи с принудительным демонтажем и последующим хранением имущества</w:t>
      </w:r>
      <w:r w:rsidR="00556C45">
        <w:rPr>
          <w:rFonts w:ascii="Times New Roman" w:hAnsi="Times New Roman" w:cs="Times New Roman"/>
          <w:sz w:val="28"/>
          <w:szCs w:val="28"/>
        </w:rPr>
        <w:t>.</w:t>
      </w:r>
    </w:p>
    <w:sectPr w:rsidR="005D2BF0" w:rsidRPr="00A22331" w:rsidSect="0029525E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CB"/>
    <w:rsid w:val="000B2BD9"/>
    <w:rsid w:val="0010186F"/>
    <w:rsid w:val="001473A1"/>
    <w:rsid w:val="001517C3"/>
    <w:rsid w:val="001E65BB"/>
    <w:rsid w:val="002667C1"/>
    <w:rsid w:val="0029525E"/>
    <w:rsid w:val="002C037C"/>
    <w:rsid w:val="002D0C39"/>
    <w:rsid w:val="002E7246"/>
    <w:rsid w:val="00326BE1"/>
    <w:rsid w:val="003905FE"/>
    <w:rsid w:val="00396871"/>
    <w:rsid w:val="00451BF6"/>
    <w:rsid w:val="004604C9"/>
    <w:rsid w:val="0048645A"/>
    <w:rsid w:val="00522BCB"/>
    <w:rsid w:val="00537A52"/>
    <w:rsid w:val="00556C45"/>
    <w:rsid w:val="00583159"/>
    <w:rsid w:val="00584033"/>
    <w:rsid w:val="005850E9"/>
    <w:rsid w:val="005D084A"/>
    <w:rsid w:val="005D08F1"/>
    <w:rsid w:val="005D2BF0"/>
    <w:rsid w:val="0060103C"/>
    <w:rsid w:val="00643F27"/>
    <w:rsid w:val="00670824"/>
    <w:rsid w:val="00676A46"/>
    <w:rsid w:val="006C0B96"/>
    <w:rsid w:val="006F593D"/>
    <w:rsid w:val="00707CCC"/>
    <w:rsid w:val="007635C1"/>
    <w:rsid w:val="00774259"/>
    <w:rsid w:val="00806146"/>
    <w:rsid w:val="00812CAB"/>
    <w:rsid w:val="00884D90"/>
    <w:rsid w:val="008E5E32"/>
    <w:rsid w:val="008F1DA5"/>
    <w:rsid w:val="00965A4D"/>
    <w:rsid w:val="009E6C1F"/>
    <w:rsid w:val="00A22331"/>
    <w:rsid w:val="00A9075B"/>
    <w:rsid w:val="00B81706"/>
    <w:rsid w:val="00B90628"/>
    <w:rsid w:val="00BA4CF3"/>
    <w:rsid w:val="00BE739D"/>
    <w:rsid w:val="00C50A0D"/>
    <w:rsid w:val="00C80821"/>
    <w:rsid w:val="00D16C1F"/>
    <w:rsid w:val="00DC76BE"/>
    <w:rsid w:val="00FE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Масленникова И.Н.</dc:creator>
  <cp:lastModifiedBy>Кострубов А.Ю.</cp:lastModifiedBy>
  <cp:revision>5</cp:revision>
  <cp:lastPrinted>2022-09-02T13:10:00Z</cp:lastPrinted>
  <dcterms:created xsi:type="dcterms:W3CDTF">2024-09-18T12:14:00Z</dcterms:created>
  <dcterms:modified xsi:type="dcterms:W3CDTF">2025-06-05T09:44:00Z</dcterms:modified>
</cp:coreProperties>
</file>